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A7" w:rsidRDefault="00DF76A7" w:rsidP="00DF76A7">
      <w:pPr>
        <w:adjustRightInd w:val="0"/>
        <w:snapToGrid w:val="0"/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DF76A7" w:rsidRDefault="00DF76A7" w:rsidP="00DF76A7">
      <w:pPr>
        <w:adjustRightInd w:val="0"/>
        <w:snapToGrid w:val="0"/>
        <w:spacing w:line="58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F76A7" w:rsidRDefault="00DF76A7" w:rsidP="00DF76A7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浙江省大中小学思想政治教育一体化建设</w:t>
      </w:r>
    </w:p>
    <w:p w:rsidR="00DF76A7" w:rsidRDefault="00DF76A7" w:rsidP="00DF76A7"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课题申报书</w:t>
      </w:r>
    </w:p>
    <w:p w:rsidR="00DF76A7" w:rsidRDefault="00DF76A7" w:rsidP="00DF76A7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 w:hint="eastAsia"/>
          <w:b/>
          <w:bCs/>
          <w:sz w:val="28"/>
        </w:rPr>
      </w:pPr>
    </w:p>
    <w:p w:rsidR="00DF76A7" w:rsidRDefault="00DF76A7" w:rsidP="00DF76A7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项目名称</w:t>
      </w:r>
      <w:r>
        <w:rPr>
          <w:rFonts w:ascii="Times New Roman" w:hAnsi="Times New Roman"/>
          <w:sz w:val="28"/>
        </w:rPr>
        <w:t>___________________________________</w:t>
      </w: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项目负责人（签名）</w:t>
      </w:r>
      <w:r>
        <w:rPr>
          <w:rFonts w:ascii="Times New Roman" w:hAnsi="Times New Roman"/>
          <w:sz w:val="28"/>
        </w:rPr>
        <w:t>_________________________</w:t>
      </w: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所在单位（盖章）</w:t>
      </w:r>
      <w:r>
        <w:rPr>
          <w:rFonts w:ascii="Times New Roman" w:hAnsi="Times New Roman"/>
          <w:sz w:val="28"/>
        </w:rPr>
        <w:t>___________________________</w:t>
      </w: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DF76A7" w:rsidRDefault="00DF76A7" w:rsidP="00DF76A7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DF76A7" w:rsidRDefault="00DF76A7" w:rsidP="00DF76A7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浙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hint="eastAsia"/>
          <w:sz w:val="28"/>
        </w:rPr>
        <w:t>江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hint="eastAsia"/>
          <w:sz w:val="28"/>
        </w:rPr>
        <w:t>省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hint="eastAsia"/>
          <w:sz w:val="28"/>
        </w:rPr>
        <w:t>教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hint="eastAsia"/>
          <w:sz w:val="28"/>
        </w:rPr>
        <w:t>育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hint="eastAsia"/>
          <w:sz w:val="28"/>
        </w:rPr>
        <w:t>厅</w:t>
      </w:r>
    </w:p>
    <w:p w:rsidR="00DF76A7" w:rsidRDefault="00DF76A7" w:rsidP="00DF76A7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 w:hint="eastAsia"/>
          <w:sz w:val="28"/>
        </w:rPr>
        <w:t>年制</w:t>
      </w:r>
    </w:p>
    <w:p w:rsidR="00DF76A7" w:rsidRDefault="00DF76A7" w:rsidP="00DF76A7">
      <w:pPr>
        <w:adjustRightInd w:val="0"/>
        <w:snapToGrid w:val="0"/>
        <w:spacing w:line="580" w:lineRule="exact"/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32"/>
        <w:gridCol w:w="843"/>
        <w:gridCol w:w="100"/>
        <w:gridCol w:w="386"/>
        <w:gridCol w:w="400"/>
        <w:gridCol w:w="654"/>
        <w:gridCol w:w="185"/>
        <w:gridCol w:w="47"/>
        <w:gridCol w:w="966"/>
        <w:gridCol w:w="632"/>
        <w:gridCol w:w="643"/>
        <w:gridCol w:w="998"/>
        <w:gridCol w:w="580"/>
        <w:gridCol w:w="1576"/>
      </w:tblGrid>
      <w:tr w:rsidR="00DF76A7" w:rsidTr="00DF76A7">
        <w:trPr>
          <w:cantSplit/>
          <w:trHeight w:val="80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研究项目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项目名称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研究类别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研究论文</w:t>
            </w:r>
            <w:r>
              <w:rPr>
                <w:rFonts w:ascii="Times New Roman" w:hAnsi="Times New Roman"/>
              </w:rPr>
              <w:t xml:space="preserve">     2.</w:t>
            </w:r>
            <w:r>
              <w:rPr>
                <w:rFonts w:ascii="Times New Roman" w:hAnsi="Times New Roman" w:hint="eastAsia"/>
              </w:rPr>
              <w:t>教育实践案例</w:t>
            </w:r>
            <w:r>
              <w:rPr>
                <w:rFonts w:ascii="Times New Roman" w:hAnsi="Times New Roman"/>
              </w:rPr>
              <w:t xml:space="preserve">    3.</w:t>
            </w:r>
            <w:r>
              <w:rPr>
                <w:rFonts w:ascii="Times New Roman" w:hAnsi="Times New Roman" w:hint="eastAsia"/>
              </w:rPr>
              <w:t>调查研究报告</w:t>
            </w:r>
          </w:p>
        </w:tc>
      </w:tr>
      <w:tr w:rsidR="00DF76A7" w:rsidTr="00DF76A7"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依托的一级学科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ind w:firstLine="360"/>
              <w:rPr>
                <w:rFonts w:ascii="Times New Roman" w:hAnsi="Times New Roman"/>
                <w:sz w:val="18"/>
              </w:rPr>
            </w:pPr>
          </w:p>
        </w:tc>
      </w:tr>
      <w:tr w:rsidR="00DF76A7" w:rsidTr="00DF76A7"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成果形式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起止时间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年到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 w:hint="eastAsia"/>
              </w:rPr>
              <w:t>年</w:t>
            </w:r>
          </w:p>
        </w:tc>
      </w:tr>
      <w:tr w:rsidR="00DF76A7" w:rsidTr="00DF76A7">
        <w:trPr>
          <w:cantSplit/>
          <w:trHeight w:val="550"/>
        </w:trPr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经费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申请总额</w:t>
            </w: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万元</w:t>
            </w:r>
          </w:p>
        </w:tc>
        <w:tc>
          <w:tcPr>
            <w:tcW w:w="24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其他经费及其来源</w:t>
            </w:r>
          </w:p>
        </w:tc>
        <w:tc>
          <w:tcPr>
            <w:tcW w:w="31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项目负责</w:t>
            </w:r>
          </w:p>
          <w:p w:rsidR="00DF76A7" w:rsidRDefault="00DF7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研究方向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是否一线教师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手机号码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除项目组主要负责人的项目组主要成员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称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承担任务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本人签名</w:t>
            </w:r>
          </w:p>
        </w:tc>
      </w:tr>
      <w:tr w:rsidR="00DF76A7" w:rsidTr="00DF76A7"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cantSplit/>
          <w:trHeight w:val="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cantSplit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trHeight w:val="315"/>
        </w:trPr>
        <w:tc>
          <w:tcPr>
            <w:tcW w:w="9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7" w:rsidRDefault="00DF7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经费预算（单位：万元）</w:t>
            </w:r>
          </w:p>
        </w:tc>
      </w:tr>
      <w:tr w:rsidR="00DF76A7" w:rsidTr="00DF76A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A7" w:rsidRDefault="00DF76A7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DF76A7" w:rsidTr="00DF76A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7" w:rsidRDefault="00DF7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合计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DF76A7" w:rsidTr="00DF76A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7" w:rsidRDefault="00DF7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DF76A7" w:rsidTr="00DF76A7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7" w:rsidRDefault="00DF76A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</w:tbl>
    <w:p w:rsidR="00DF76A7" w:rsidRDefault="00DF76A7" w:rsidP="00DF76A7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3"/>
      </w:tblGrid>
      <w:tr w:rsidR="00DF76A7" w:rsidTr="00DF76A7">
        <w:trPr>
          <w:trHeight w:val="1246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 w:hint="eastAsia"/>
              </w:rPr>
              <w:t>本项目研究意义及国内外同类研究工作现状（附主要参考文献及出处、国内外相关专利情况）：</w:t>
            </w:r>
          </w:p>
        </w:tc>
      </w:tr>
    </w:tbl>
    <w:p w:rsidR="00DF76A7" w:rsidRDefault="00DF76A7" w:rsidP="00DF76A7">
      <w:pPr>
        <w:adjustRightInd w:val="0"/>
        <w:snapToGrid w:val="0"/>
        <w:spacing w:line="58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DF76A7" w:rsidTr="00DF76A7">
        <w:trPr>
          <w:trHeight w:val="1295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 w:hint="eastAsia"/>
              </w:rPr>
              <w:t>主要研究内容、目标、方案和进度及拟解决的关键问题：</w:t>
            </w:r>
          </w:p>
        </w:tc>
      </w:tr>
    </w:tbl>
    <w:p w:rsidR="00DF76A7" w:rsidRDefault="00DF76A7" w:rsidP="00DF76A7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DF76A7" w:rsidTr="00DF76A7">
        <w:trPr>
          <w:trHeight w:val="4367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 w:hint="eastAsia"/>
              </w:rPr>
              <w:t>预期成果形式、去向和效益：</w:t>
            </w: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DF76A7" w:rsidTr="00DF76A7">
        <w:trPr>
          <w:trHeight w:val="5200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>单位意见：</w:t>
            </w:r>
          </w:p>
          <w:p w:rsidR="00DF76A7" w:rsidRDefault="00DF76A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DF76A7" w:rsidRDefault="00DF76A7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日（盖章）</w:t>
            </w:r>
          </w:p>
        </w:tc>
      </w:tr>
    </w:tbl>
    <w:p w:rsidR="00A328CE" w:rsidRDefault="00A328CE">
      <w:pPr>
        <w:rPr>
          <w:rFonts w:hint="eastAsia"/>
        </w:rPr>
      </w:pPr>
      <w:bookmarkStart w:id="0" w:name="_GoBack"/>
      <w:bookmarkEnd w:id="0"/>
    </w:p>
    <w:sectPr w:rsidR="00A32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8"/>
    <w:rsid w:val="007A4788"/>
    <w:rsid w:val="00A328CE"/>
    <w:rsid w:val="00D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F283C-F43D-4D89-90F8-E9F6E51F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尤磊</dc:creator>
  <cp:keywords/>
  <dc:description/>
  <cp:lastModifiedBy>尤磊</cp:lastModifiedBy>
  <cp:revision>2</cp:revision>
  <dcterms:created xsi:type="dcterms:W3CDTF">2024-04-17T01:39:00Z</dcterms:created>
  <dcterms:modified xsi:type="dcterms:W3CDTF">2024-04-17T01:39:00Z</dcterms:modified>
</cp:coreProperties>
</file>